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147662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147662" w:rsidRPr="00147662" w:rsidRDefault="00147662" w:rsidP="0014766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1476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147662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147662" w:rsidRPr="00147662" w:rsidRDefault="00147662" w:rsidP="00147662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1476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B716BD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07032975" r:id="rId8"/>
        </w:object>
      </w:r>
    </w:p>
    <w:p w:rsidR="000E2414" w:rsidRDefault="00B716BD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07032976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51054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 является поставщиком электрической энергии филиалу АО «</w:t>
      </w:r>
      <w:proofErr w:type="spellStart"/>
      <w:r>
        <w:rPr>
          <w:rFonts w:eastAsiaTheme="minorHAnsi"/>
          <w:bCs w:val="0"/>
          <w:lang w:eastAsia="en-US"/>
        </w:rPr>
        <w:t>Ямалкоммунэнерго</w:t>
      </w:r>
      <w:proofErr w:type="spellEnd"/>
      <w:r>
        <w:rPr>
          <w:rFonts w:eastAsiaTheme="minorHAnsi"/>
          <w:bCs w:val="0"/>
          <w:lang w:eastAsia="en-US"/>
        </w:rPr>
        <w:t xml:space="preserve">» в Приуральском районе. </w:t>
      </w:r>
      <w:r w:rsidR="00170B41">
        <w:rPr>
          <w:rFonts w:eastAsiaTheme="minorHAnsi"/>
          <w:bCs w:val="0"/>
          <w:lang w:eastAsia="en-US"/>
        </w:rPr>
        <w:t xml:space="preserve">Для Общества утверждаются цены (тарифы) на электрическую энергию </w:t>
      </w:r>
      <w:r w:rsidR="00170B41" w:rsidRPr="00822CBE">
        <w:rPr>
          <w:rFonts w:eastAsiaTheme="minorHAnsi"/>
          <w:bCs w:val="0"/>
          <w:lang w:eastAsia="en-US"/>
        </w:rPr>
        <w:t>(</w:t>
      </w:r>
      <w:r w:rsidR="00822CBE" w:rsidRPr="00822CBE">
        <w:rPr>
          <w:rFonts w:eastAsiaTheme="minorHAnsi"/>
          <w:bCs w:val="0"/>
          <w:lang w:eastAsia="en-US"/>
        </w:rPr>
        <w:t>Приказ департамента тарифной политики, энергетики и жилищно-коммунального комплекса Ямало-Ненецкого автономного округа от  22.12.202</w:t>
      </w:r>
      <w:r w:rsidR="00B716BD">
        <w:rPr>
          <w:rFonts w:eastAsiaTheme="minorHAnsi"/>
          <w:bCs w:val="0"/>
          <w:lang w:eastAsia="en-US"/>
        </w:rPr>
        <w:t>1</w:t>
      </w:r>
      <w:r w:rsidR="00822CBE" w:rsidRPr="00822CBE">
        <w:rPr>
          <w:rFonts w:eastAsiaTheme="minorHAnsi"/>
          <w:bCs w:val="0"/>
          <w:lang w:eastAsia="en-US"/>
        </w:rPr>
        <w:t xml:space="preserve"> № 5</w:t>
      </w:r>
      <w:r w:rsidR="00B716BD">
        <w:rPr>
          <w:rFonts w:eastAsiaTheme="minorHAnsi"/>
          <w:bCs w:val="0"/>
          <w:lang w:eastAsia="en-US"/>
        </w:rPr>
        <w:t>40</w:t>
      </w:r>
      <w:r w:rsidR="00822CBE" w:rsidRPr="00822CBE">
        <w:rPr>
          <w:rFonts w:eastAsiaTheme="minorHAnsi"/>
          <w:bCs w:val="0"/>
          <w:lang w:eastAsia="en-US"/>
        </w:rPr>
        <w:t>-т  «Об установлении цен (тарифов) на электрическую энергию (мощность), поставляемую акционерным обществом «</w:t>
      </w:r>
      <w:proofErr w:type="spellStart"/>
      <w:r w:rsidR="00822CBE" w:rsidRPr="00822CBE">
        <w:rPr>
          <w:rFonts w:eastAsiaTheme="minorHAnsi"/>
          <w:bCs w:val="0"/>
          <w:lang w:eastAsia="en-US"/>
        </w:rPr>
        <w:t>Харп</w:t>
      </w:r>
      <w:proofErr w:type="spellEnd"/>
      <w:r w:rsidR="00822CBE" w:rsidRPr="00822CBE">
        <w:rPr>
          <w:rFonts w:eastAsiaTheme="minorHAnsi"/>
          <w:bCs w:val="0"/>
          <w:lang w:eastAsia="en-US"/>
        </w:rPr>
        <w:t>-</w:t>
      </w:r>
      <w:proofErr w:type="spellStart"/>
      <w:r w:rsidR="00822CBE" w:rsidRPr="00822CBE">
        <w:rPr>
          <w:rFonts w:eastAsiaTheme="minorHAnsi"/>
          <w:bCs w:val="0"/>
          <w:lang w:eastAsia="en-US"/>
        </w:rPr>
        <w:t>Энерго</w:t>
      </w:r>
      <w:proofErr w:type="spellEnd"/>
      <w:r w:rsidR="00822CBE" w:rsidRPr="00822CBE">
        <w:rPr>
          <w:rFonts w:eastAsiaTheme="minorHAnsi"/>
          <w:bCs w:val="0"/>
          <w:lang w:eastAsia="en-US"/>
        </w:rPr>
        <w:t xml:space="preserve">-Газ»  </w:t>
      </w:r>
      <w:r w:rsidR="00B716BD">
        <w:rPr>
          <w:rFonts w:eastAsiaTheme="minorHAnsi"/>
          <w:bCs w:val="0"/>
          <w:lang w:eastAsia="en-US"/>
        </w:rPr>
        <w:t>филиалу акционерного общества «</w:t>
      </w:r>
      <w:proofErr w:type="spellStart"/>
      <w:r w:rsidR="00B716BD">
        <w:rPr>
          <w:rFonts w:eastAsiaTheme="minorHAnsi"/>
          <w:bCs w:val="0"/>
          <w:lang w:eastAsia="en-US"/>
        </w:rPr>
        <w:t>Ямалкоммунэнерго</w:t>
      </w:r>
      <w:proofErr w:type="spellEnd"/>
      <w:r w:rsidR="00B716BD">
        <w:rPr>
          <w:rFonts w:eastAsiaTheme="minorHAnsi"/>
          <w:bCs w:val="0"/>
          <w:lang w:eastAsia="en-US"/>
        </w:rPr>
        <w:t>» в Приуральском районе,</w:t>
      </w:r>
      <w:r w:rsidR="00822CBE" w:rsidRPr="00822CBE">
        <w:rPr>
          <w:rFonts w:eastAsiaTheme="minorHAnsi"/>
          <w:bCs w:val="0"/>
          <w:lang w:eastAsia="en-US"/>
        </w:rPr>
        <w:t xml:space="preserve"> на 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напряжения, на 2022 год»)</w:t>
      </w:r>
      <w:r w:rsidR="00822CBE">
        <w:rPr>
          <w:rFonts w:eastAsiaTheme="minorHAnsi"/>
          <w:bCs w:val="0"/>
          <w:lang w:eastAsia="en-US"/>
        </w:rPr>
        <w:t>.</w:t>
      </w: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822CBE" w:rsidRDefault="00822CBE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B716BD" w:rsidRPr="00B716BD" w:rsidRDefault="00B716BD" w:rsidP="00B716BD">
      <w:pPr>
        <w:spacing w:line="276" w:lineRule="auto"/>
        <w:jc w:val="both"/>
        <w:rPr>
          <w:bCs w:val="0"/>
        </w:rPr>
      </w:pPr>
      <w:r w:rsidRPr="00B716BD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B716BD">
          <w:rPr>
            <w:rStyle w:val="a4"/>
            <w:bCs w:val="0"/>
          </w:rPr>
          <w:t>www.yanao.ru</w:t>
        </w:r>
      </w:hyperlink>
      <w:r w:rsidRPr="00B716BD">
        <w:rPr>
          <w:bCs w:val="0"/>
        </w:rPr>
        <w:t>, 23.12.2021,</w:t>
      </w:r>
    </w:p>
    <w:p w:rsidR="00B716BD" w:rsidRPr="00B716BD" w:rsidRDefault="00B716BD" w:rsidP="00B716BD">
      <w:pPr>
        <w:spacing w:line="276" w:lineRule="auto"/>
        <w:jc w:val="both"/>
        <w:rPr>
          <w:bCs w:val="0"/>
        </w:rPr>
      </w:pPr>
      <w:r w:rsidRPr="00B716BD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B716BD">
          <w:rPr>
            <w:rStyle w:val="a4"/>
            <w:bCs w:val="0"/>
          </w:rPr>
          <w:t>http://pravo.gov.ru</w:t>
        </w:r>
      </w:hyperlink>
      <w:r w:rsidRPr="00B716BD">
        <w:rPr>
          <w:bCs w:val="0"/>
        </w:rPr>
        <w:t>, 24.12.2021</w:t>
      </w:r>
    </w:p>
    <w:p w:rsidR="00514B6D" w:rsidRP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  <w:bookmarkStart w:id="0" w:name="_GoBack"/>
      <w:bookmarkEnd w:id="0"/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47662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544F5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054E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B0244"/>
    <w:rsid w:val="007C58A4"/>
    <w:rsid w:val="007C667B"/>
    <w:rsid w:val="007D1431"/>
    <w:rsid w:val="007E1492"/>
    <w:rsid w:val="008137E2"/>
    <w:rsid w:val="00822CBE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83F0F"/>
    <w:rsid w:val="00993898"/>
    <w:rsid w:val="009A156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716BD"/>
    <w:rsid w:val="00BE2116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1853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27</cp:revision>
  <cp:lastPrinted>2022-02-22T06:02:00Z</cp:lastPrinted>
  <dcterms:created xsi:type="dcterms:W3CDTF">2016-01-20T12:05:00Z</dcterms:created>
  <dcterms:modified xsi:type="dcterms:W3CDTF">2022-02-22T06:03:00Z</dcterms:modified>
</cp:coreProperties>
</file>